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28F" w:rsidRPr="008652D7" w:rsidRDefault="0046105A" w:rsidP="0046105A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52D7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</w:t>
      </w:r>
    </w:p>
    <w:p w:rsidR="0046105A" w:rsidRPr="005514B6" w:rsidRDefault="00E0528F" w:rsidP="005514B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52D7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5514B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Тендер расходных материалов по Ангиографии ИМН</w:t>
      </w:r>
      <w:r w:rsidR="005514B6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E0528F" w:rsidTr="00E0528F">
        <w:tc>
          <w:tcPr>
            <w:tcW w:w="3190" w:type="dxa"/>
          </w:tcPr>
          <w:p w:rsidR="00E0528F" w:rsidRPr="005514B6" w:rsidRDefault="00E0528F" w:rsidP="00E0528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514B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г. </w:t>
            </w:r>
            <w:proofErr w:type="spellStart"/>
            <w:r w:rsidRPr="005514B6">
              <w:rPr>
                <w:rFonts w:ascii="Times New Roman" w:hAnsi="Times New Roman" w:cs="Times New Roman"/>
                <w:iCs/>
                <w:sz w:val="28"/>
                <w:szCs w:val="28"/>
              </w:rPr>
              <w:t>Аягоз</w:t>
            </w:r>
            <w:proofErr w:type="spellEnd"/>
          </w:p>
        </w:tc>
        <w:tc>
          <w:tcPr>
            <w:tcW w:w="3190" w:type="dxa"/>
          </w:tcPr>
          <w:p w:rsidR="00E0528F" w:rsidRPr="005514B6" w:rsidRDefault="00E0528F" w:rsidP="0046105A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191" w:type="dxa"/>
          </w:tcPr>
          <w:p w:rsidR="00E0528F" w:rsidRPr="005514B6" w:rsidRDefault="00C3286A" w:rsidP="00C3286A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06</w:t>
            </w:r>
            <w:r w:rsidR="00D93916" w:rsidRPr="005514B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декабря</w:t>
            </w:r>
            <w:r w:rsidR="00E0528F" w:rsidRPr="005514B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2024г.</w:t>
            </w:r>
          </w:p>
        </w:tc>
      </w:tr>
    </w:tbl>
    <w:p w:rsidR="00E0528F" w:rsidRPr="00FD509E" w:rsidRDefault="00E0528F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509E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FD509E">
        <w:rPr>
          <w:rFonts w:ascii="Times New Roman" w:hAnsi="Times New Roman" w:cs="Times New Roman"/>
          <w:sz w:val="28"/>
          <w:szCs w:val="28"/>
        </w:rPr>
        <w:t xml:space="preserve"> - </w:t>
      </w:r>
      <w:r w:rsidR="000E78E3" w:rsidRPr="00FD509E">
        <w:rPr>
          <w:rFonts w:ascii="Times New Roman" w:hAnsi="Times New Roman" w:cs="Times New Roman"/>
          <w:sz w:val="28"/>
          <w:szCs w:val="28"/>
        </w:rPr>
        <w:t>КГП</w:t>
      </w:r>
      <w:r w:rsidRPr="00FD509E">
        <w:rPr>
          <w:rFonts w:ascii="Times New Roman" w:hAnsi="Times New Roman" w:cs="Times New Roman"/>
          <w:sz w:val="28"/>
          <w:szCs w:val="28"/>
        </w:rPr>
        <w:t xml:space="preserve"> на ПХВ «</w:t>
      </w:r>
      <w:r w:rsidR="008323AD" w:rsidRPr="00FD509E">
        <w:rPr>
          <w:rFonts w:ascii="Times New Roman" w:hAnsi="Times New Roman" w:cs="Times New Roman"/>
          <w:sz w:val="28"/>
          <w:szCs w:val="28"/>
        </w:rPr>
        <w:t>Многопрофильная центральная районная больница Аягозского района</w:t>
      </w:r>
      <w:r w:rsidRPr="00FD509E">
        <w:rPr>
          <w:rFonts w:ascii="Times New Roman" w:hAnsi="Times New Roman" w:cs="Times New Roman"/>
          <w:sz w:val="28"/>
          <w:szCs w:val="28"/>
        </w:rPr>
        <w:t xml:space="preserve">»  Управление здравоохранения </w:t>
      </w:r>
      <w:r w:rsidR="008323AD" w:rsidRPr="00FD509E">
        <w:rPr>
          <w:rFonts w:ascii="Times New Roman" w:hAnsi="Times New Roman" w:cs="Times New Roman"/>
          <w:sz w:val="28"/>
          <w:szCs w:val="28"/>
        </w:rPr>
        <w:t>области Абай»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09E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0E78E3" w:rsidRPr="00FD509E">
        <w:rPr>
          <w:rFonts w:ascii="Times New Roman" w:hAnsi="Times New Roman" w:cs="Times New Roman"/>
          <w:sz w:val="28"/>
          <w:szCs w:val="28"/>
        </w:rPr>
        <w:t>Аягоз</w:t>
      </w:r>
      <w:proofErr w:type="spellEnd"/>
      <w:r w:rsidRPr="00FD509E">
        <w:rPr>
          <w:rFonts w:ascii="Times New Roman" w:hAnsi="Times New Roman" w:cs="Times New Roman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sz w:val="28"/>
          <w:szCs w:val="28"/>
        </w:rPr>
        <w:t>Рахимова 1/1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объявляет </w:t>
      </w:r>
      <w:r w:rsidRPr="008652D7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</w:t>
      </w:r>
      <w:r w:rsidR="00E0528F" w:rsidRPr="008652D7">
        <w:rPr>
          <w:rFonts w:ascii="Times New Roman" w:hAnsi="Times New Roman" w:cs="Times New Roman"/>
          <w:color w:val="000000"/>
          <w:sz w:val="28"/>
          <w:szCs w:val="28"/>
        </w:rPr>
        <w:t>тендера</w:t>
      </w:r>
      <w:r w:rsidRPr="008652D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E0528F" w:rsidRPr="008652D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514B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Тендер расходных материалов по Ангиографии ИМН</w:t>
      </w:r>
      <w:r w:rsidR="00E0528F" w:rsidRPr="008652D7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8652D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FD509E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Pr="00FD509E">
        <w:rPr>
          <w:rFonts w:ascii="Times New Roman" w:hAnsi="Times New Roman" w:cs="Times New Roman"/>
          <w:sz w:val="28"/>
          <w:szCs w:val="28"/>
        </w:rPr>
        <w:t>.</w:t>
      </w:r>
    </w:p>
    <w:p w:rsidR="0046105A" w:rsidRPr="00FD509E" w:rsidRDefault="00C57523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</w:t>
      </w:r>
      <w:r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указан в технической характеристике</w:t>
      </w:r>
      <w:r w:rsidR="0046105A" w:rsidRPr="00FD50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6257" w:rsidRPr="00FD509E" w:rsidRDefault="0029489C" w:rsidP="00586257">
      <w:pPr>
        <w:pStyle w:val="21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MyriadPro-Regular" w:hAnsi="Times New Roman"/>
          <w:sz w:val="28"/>
          <w:szCs w:val="28"/>
          <w:lang w:eastAsia="ru-RU"/>
        </w:rPr>
        <w:t xml:space="preserve">Срок поставки строго </w:t>
      </w:r>
      <w:r w:rsidR="005514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заявке</w:t>
      </w:r>
      <w:r w:rsidR="00DC27AD" w:rsidRPr="00F531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2024 г</w:t>
      </w:r>
      <w:r w:rsidR="00DC27AD" w:rsidRPr="00774D5E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MyriadPro-Regular" w:hAnsi="Times New Roman"/>
          <w:sz w:val="28"/>
          <w:szCs w:val="28"/>
          <w:lang w:eastAsia="ru-RU"/>
        </w:rPr>
        <w:t xml:space="preserve"> </w:t>
      </w:r>
    </w:p>
    <w:p w:rsidR="0087706A" w:rsidRPr="00FD509E" w:rsidRDefault="0046105A" w:rsidP="0087706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FD509E">
        <w:rPr>
          <w:rFonts w:ascii="Times New Roman" w:hAnsi="Times New Roman" w:cs="Times New Roman"/>
          <w:sz w:val="28"/>
          <w:szCs w:val="28"/>
        </w:rPr>
        <w:t>П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в срок до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C3286A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947F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3DF6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947F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3DF6">
        <w:rPr>
          <w:rFonts w:ascii="Times New Roman" w:hAnsi="Times New Roman" w:cs="Times New Roman"/>
          <w:color w:val="000000"/>
          <w:sz w:val="28"/>
          <w:szCs w:val="28"/>
        </w:rPr>
        <w:t>2024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года включительно по адресу: </w:t>
      </w:r>
      <w:proofErr w:type="gram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ягоз</w:t>
      </w:r>
      <w:proofErr w:type="spell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Рахимова 1/1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отдел государственных закупок, время с 08 часов 00 минут до 17 часов 00 минут или из официального сайта </w:t>
      </w:r>
      <w:r w:rsidR="0087706A" w:rsidRPr="00FD509E">
        <w:rPr>
          <w:rFonts w:ascii="Times New Roman" w:hAnsi="Times New Roman" w:cs="Times New Roman"/>
          <w:sz w:val="28"/>
          <w:szCs w:val="28"/>
        </w:rPr>
        <w:t>www.ayaguzmed.kz</w:t>
      </w:r>
      <w:r w:rsidR="0087706A" w:rsidRPr="00FD509E">
        <w:rPr>
          <w:rStyle w:val="a3"/>
          <w:rFonts w:ascii="Times New Roman" w:hAnsi="Times New Roman" w:cs="Times New Roman"/>
          <w:sz w:val="28"/>
          <w:szCs w:val="28"/>
          <w:u w:val="none"/>
        </w:rPr>
        <w:t>.</w:t>
      </w:r>
    </w:p>
    <w:p w:rsidR="0046105A" w:rsidRPr="00FD509E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C3286A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813DF6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года до 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proofErr w:type="gramStart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Аягоз</w:t>
      </w:r>
      <w:proofErr w:type="spellEnd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, ул. Рахимова 1/1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, отдел государственных закупок.</w:t>
      </w:r>
    </w:p>
    <w:p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0E78E3" w:rsidRPr="008652D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514B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652D7">
        <w:rPr>
          <w:rFonts w:ascii="Times New Roman" w:hAnsi="Times New Roman" w:cs="Times New Roman"/>
          <w:color w:val="000000"/>
          <w:sz w:val="28"/>
          <w:szCs w:val="28"/>
        </w:rPr>
        <w:t>:00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часов </w:t>
      </w:r>
      <w:r w:rsidR="00C3286A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813DF6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года в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КГП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на ПХВ «</w:t>
      </w:r>
      <w:r w:rsidR="00BB7BE0" w:rsidRPr="00BB7BE0">
        <w:rPr>
          <w:rFonts w:ascii="Times New Roman" w:hAnsi="Times New Roman" w:cs="Times New Roman"/>
          <w:color w:val="000000"/>
          <w:sz w:val="28"/>
          <w:szCs w:val="28"/>
        </w:rPr>
        <w:t xml:space="preserve">Многопрофильная центральная районная больница </w:t>
      </w:r>
      <w:proofErr w:type="spellStart"/>
      <w:r w:rsidR="00BB7BE0" w:rsidRPr="00BB7BE0">
        <w:rPr>
          <w:rFonts w:ascii="Times New Roman" w:hAnsi="Times New Roman" w:cs="Times New Roman"/>
          <w:color w:val="000000"/>
          <w:sz w:val="28"/>
          <w:szCs w:val="28"/>
        </w:rPr>
        <w:t>Аягозского</w:t>
      </w:r>
      <w:proofErr w:type="spellEnd"/>
      <w:r w:rsidR="00BB7BE0" w:rsidRPr="00BB7BE0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» Управление здравоохранения </w:t>
      </w:r>
      <w:r w:rsidR="008323AD" w:rsidRPr="00FD509E">
        <w:rPr>
          <w:rFonts w:ascii="Times New Roman" w:hAnsi="Times New Roman" w:cs="Times New Roman"/>
          <w:color w:val="000000"/>
          <w:sz w:val="28"/>
          <w:szCs w:val="28"/>
        </w:rPr>
        <w:t>области Абай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по адресу </w:t>
      </w:r>
      <w:proofErr w:type="gram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ягоз</w:t>
      </w:r>
      <w:proofErr w:type="spell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Рахимова 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, отдел государственных закупок.</w:t>
      </w:r>
    </w:p>
    <w:p w:rsidR="00B87808" w:rsidRPr="00FD509E" w:rsidRDefault="00B87808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Тендер проводится с </w:t>
      </w:r>
      <w:r w:rsidR="00C3286A">
        <w:rPr>
          <w:rFonts w:ascii="Times New Roman" w:hAnsi="Times New Roman" w:cs="Times New Roman"/>
          <w:color w:val="000000"/>
          <w:sz w:val="28"/>
          <w:szCs w:val="28"/>
        </w:rPr>
        <w:t>06</w:t>
      </w:r>
      <w:r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C3286A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.2024г по </w:t>
      </w:r>
      <w:r w:rsidR="00C3286A">
        <w:rPr>
          <w:rFonts w:ascii="Times New Roman" w:hAnsi="Times New Roman" w:cs="Times New Roman"/>
          <w:color w:val="000000"/>
          <w:sz w:val="28"/>
          <w:szCs w:val="28"/>
        </w:rPr>
        <w:t>26</w:t>
      </w:r>
      <w:r>
        <w:rPr>
          <w:rFonts w:ascii="Times New Roman" w:hAnsi="Times New Roman" w:cs="Times New Roman"/>
          <w:color w:val="000000"/>
          <w:sz w:val="28"/>
          <w:szCs w:val="28"/>
        </w:rPr>
        <w:t>.12.2024г.</w:t>
      </w:r>
    </w:p>
    <w:p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</w:t>
      </w:r>
      <w:r w:rsidR="001B5367" w:rsidRPr="00FD509E">
        <w:rPr>
          <w:rFonts w:ascii="Times New Roman" w:hAnsi="Times New Roman" w:cs="Times New Roman"/>
          <w:color w:val="000000"/>
          <w:sz w:val="28"/>
          <w:szCs w:val="28"/>
        </w:rPr>
        <w:t>775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5367" w:rsidRPr="00FD509E">
        <w:rPr>
          <w:rFonts w:ascii="Times New Roman" w:hAnsi="Times New Roman" w:cs="Times New Roman"/>
          <w:color w:val="000000"/>
          <w:sz w:val="28"/>
          <w:szCs w:val="28"/>
        </w:rPr>
        <w:t>7534642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509E" w:rsidRPr="00FD509E" w:rsidRDefault="00FD50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D509E" w:rsidRPr="00FD509E" w:rsidSect="00CF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6068EC92"/>
    <w:lvl w:ilvl="0" w:tplc="2B0613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DC5"/>
    <w:rsid w:val="0000495C"/>
    <w:rsid w:val="00035D08"/>
    <w:rsid w:val="00096EA6"/>
    <w:rsid w:val="000E4CB4"/>
    <w:rsid w:val="000E5863"/>
    <w:rsid w:val="000E78E3"/>
    <w:rsid w:val="000F1EE7"/>
    <w:rsid w:val="000F3765"/>
    <w:rsid w:val="000F49D1"/>
    <w:rsid w:val="000F4AAA"/>
    <w:rsid w:val="001349DC"/>
    <w:rsid w:val="00174D94"/>
    <w:rsid w:val="001A4CB7"/>
    <w:rsid w:val="001B5367"/>
    <w:rsid w:val="001B595D"/>
    <w:rsid w:val="001E5FB4"/>
    <w:rsid w:val="001F5C45"/>
    <w:rsid w:val="00210482"/>
    <w:rsid w:val="00224FC7"/>
    <w:rsid w:val="00227EDB"/>
    <w:rsid w:val="002479C0"/>
    <w:rsid w:val="0029489C"/>
    <w:rsid w:val="002B18B6"/>
    <w:rsid w:val="002C4B2A"/>
    <w:rsid w:val="002E185E"/>
    <w:rsid w:val="002E5C2D"/>
    <w:rsid w:val="002F4411"/>
    <w:rsid w:val="00302324"/>
    <w:rsid w:val="00317DCE"/>
    <w:rsid w:val="00321F47"/>
    <w:rsid w:val="00325D45"/>
    <w:rsid w:val="00351066"/>
    <w:rsid w:val="00381D4D"/>
    <w:rsid w:val="003A35A8"/>
    <w:rsid w:val="003D52CD"/>
    <w:rsid w:val="003E3207"/>
    <w:rsid w:val="00417E5D"/>
    <w:rsid w:val="004455B5"/>
    <w:rsid w:val="0046105A"/>
    <w:rsid w:val="0047638E"/>
    <w:rsid w:val="00490E65"/>
    <w:rsid w:val="004A139F"/>
    <w:rsid w:val="004A310C"/>
    <w:rsid w:val="004F487A"/>
    <w:rsid w:val="004F74D3"/>
    <w:rsid w:val="00503382"/>
    <w:rsid w:val="00512EA6"/>
    <w:rsid w:val="005319FE"/>
    <w:rsid w:val="005514B6"/>
    <w:rsid w:val="0058370D"/>
    <w:rsid w:val="00586257"/>
    <w:rsid w:val="005A0F31"/>
    <w:rsid w:val="005A3818"/>
    <w:rsid w:val="005A3861"/>
    <w:rsid w:val="005F476B"/>
    <w:rsid w:val="00610334"/>
    <w:rsid w:val="00635252"/>
    <w:rsid w:val="0065242C"/>
    <w:rsid w:val="00677D3D"/>
    <w:rsid w:val="0069577A"/>
    <w:rsid w:val="006A0251"/>
    <w:rsid w:val="00720A76"/>
    <w:rsid w:val="00722839"/>
    <w:rsid w:val="00732E3F"/>
    <w:rsid w:val="00750A8A"/>
    <w:rsid w:val="007731BA"/>
    <w:rsid w:val="00776DE3"/>
    <w:rsid w:val="0078054C"/>
    <w:rsid w:val="0078099B"/>
    <w:rsid w:val="007A0F16"/>
    <w:rsid w:val="007A5758"/>
    <w:rsid w:val="007A5C4C"/>
    <w:rsid w:val="00800239"/>
    <w:rsid w:val="00812D09"/>
    <w:rsid w:val="00813542"/>
    <w:rsid w:val="00813DF6"/>
    <w:rsid w:val="00824A01"/>
    <w:rsid w:val="00827D58"/>
    <w:rsid w:val="008323AD"/>
    <w:rsid w:val="008652D7"/>
    <w:rsid w:val="0087706A"/>
    <w:rsid w:val="00884118"/>
    <w:rsid w:val="00887923"/>
    <w:rsid w:val="0089559C"/>
    <w:rsid w:val="008A28C8"/>
    <w:rsid w:val="008A2F8C"/>
    <w:rsid w:val="008B0F61"/>
    <w:rsid w:val="008D1E6A"/>
    <w:rsid w:val="008D29B8"/>
    <w:rsid w:val="008D4B39"/>
    <w:rsid w:val="008D7565"/>
    <w:rsid w:val="0092102B"/>
    <w:rsid w:val="00945B8F"/>
    <w:rsid w:val="00947FE1"/>
    <w:rsid w:val="00991DA5"/>
    <w:rsid w:val="009B3506"/>
    <w:rsid w:val="009C1ABE"/>
    <w:rsid w:val="009E6586"/>
    <w:rsid w:val="00A11A2E"/>
    <w:rsid w:val="00A139FC"/>
    <w:rsid w:val="00A26D3A"/>
    <w:rsid w:val="00A52032"/>
    <w:rsid w:val="00A768D0"/>
    <w:rsid w:val="00A83E4C"/>
    <w:rsid w:val="00A87111"/>
    <w:rsid w:val="00AE68B4"/>
    <w:rsid w:val="00B013CB"/>
    <w:rsid w:val="00B273A0"/>
    <w:rsid w:val="00B45343"/>
    <w:rsid w:val="00B5409A"/>
    <w:rsid w:val="00B624A3"/>
    <w:rsid w:val="00B86591"/>
    <w:rsid w:val="00B87808"/>
    <w:rsid w:val="00BB7BE0"/>
    <w:rsid w:val="00C14D4F"/>
    <w:rsid w:val="00C3286A"/>
    <w:rsid w:val="00C549F0"/>
    <w:rsid w:val="00C57523"/>
    <w:rsid w:val="00C6031B"/>
    <w:rsid w:val="00C757CC"/>
    <w:rsid w:val="00C968DC"/>
    <w:rsid w:val="00CC62CF"/>
    <w:rsid w:val="00CF035A"/>
    <w:rsid w:val="00CF727D"/>
    <w:rsid w:val="00CF7287"/>
    <w:rsid w:val="00D0464F"/>
    <w:rsid w:val="00D12C19"/>
    <w:rsid w:val="00D325D4"/>
    <w:rsid w:val="00D4504B"/>
    <w:rsid w:val="00D93916"/>
    <w:rsid w:val="00DB123E"/>
    <w:rsid w:val="00DC27AD"/>
    <w:rsid w:val="00DD23D7"/>
    <w:rsid w:val="00DD7D49"/>
    <w:rsid w:val="00DF6574"/>
    <w:rsid w:val="00DF6FBB"/>
    <w:rsid w:val="00E00717"/>
    <w:rsid w:val="00E0528F"/>
    <w:rsid w:val="00E40D40"/>
    <w:rsid w:val="00E57DC5"/>
    <w:rsid w:val="00E97BCA"/>
    <w:rsid w:val="00F12100"/>
    <w:rsid w:val="00F13A50"/>
    <w:rsid w:val="00F17602"/>
    <w:rsid w:val="00F531E6"/>
    <w:rsid w:val="00FD509E"/>
    <w:rsid w:val="00FF2EC7"/>
    <w:rsid w:val="00FF7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5A"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87706A"/>
    <w:rPr>
      <w:color w:val="605E5C"/>
      <w:shd w:val="clear" w:color="auto" w:fill="E1DFDD"/>
    </w:rPr>
  </w:style>
  <w:style w:type="paragraph" w:customStyle="1" w:styleId="21">
    <w:name w:val="Без интервала2"/>
    <w:qFormat/>
    <w:rsid w:val="00586257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unhideWhenUsed/>
    <w:rsid w:val="00E05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6841C-BF1F-4EB1-B423-B0AB52CAE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Пользователь Windows</cp:lastModifiedBy>
  <cp:revision>14</cp:revision>
  <cp:lastPrinted>2024-03-20T11:08:00Z</cp:lastPrinted>
  <dcterms:created xsi:type="dcterms:W3CDTF">2024-10-01T06:43:00Z</dcterms:created>
  <dcterms:modified xsi:type="dcterms:W3CDTF">2024-12-09T04:22:00Z</dcterms:modified>
</cp:coreProperties>
</file>